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F65EAC7" wp14:editId="73ECAC1B">
            <wp:extent cx="6795364" cy="9544050"/>
            <wp:effectExtent l="0" t="0" r="5715" b="0"/>
            <wp:docPr id="2" name="Рисунок 2" descr="C:\Users\ДНЕВНИК_2\Desktop\1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ЕВНИК_2\Desktop\11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466" cy="95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FE" w:rsidRDefault="00676CFE">
      <w:pPr>
        <w:rPr>
          <w:noProof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67" w:after="0" w:line="322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67" w:after="0" w:line="322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программа является нормативно-управленческим документом МБОУ СОШ № 4, характеризует специфику содержания образования и особенности организации учебно-воспитательного процесса. Образовательная программа школы - локальный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right="64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91" w:after="0" w:line="317" w:lineRule="exact"/>
        <w:ind w:right="645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ЦЕЛЕВОЙ РАЗДЕЛ 1.1.Пояснительная записка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Краткая информационная справка о школе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5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spacing w:line="240" w:lineRule="atLeast"/>
        <w:jc w:val="both"/>
        <w:outlineLvl w:val="2"/>
        <w:rPr>
          <w:rFonts w:ascii="Calibri" w:eastAsia="Calibri" w:hAnsi="Calibri" w:cs="Times New Roman"/>
          <w:sz w:val="28"/>
          <w:szCs w:val="28"/>
        </w:rPr>
      </w:pPr>
      <w:r w:rsidRPr="00676CFE">
        <w:rPr>
          <w:rFonts w:ascii="Times New Roman" w:eastAsia="Calibri" w:hAnsi="Times New Roman" w:cs="Times New Roman"/>
          <w:sz w:val="26"/>
          <w:szCs w:val="26"/>
        </w:rPr>
        <w:t xml:space="preserve">Каневская МБОУ СОШ № 4  была основана в </w:t>
      </w:r>
      <w:r w:rsidRPr="00676C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1959 </w:t>
      </w:r>
      <w:r w:rsidRPr="00676CFE">
        <w:rPr>
          <w:rFonts w:ascii="Times New Roman" w:eastAsia="Calibri" w:hAnsi="Times New Roman" w:cs="Times New Roman"/>
          <w:sz w:val="26"/>
          <w:szCs w:val="26"/>
        </w:rPr>
        <w:t xml:space="preserve">году. </w:t>
      </w:r>
    </w:p>
    <w:p w:rsidR="00676CFE" w:rsidRPr="00676CFE" w:rsidRDefault="00676CFE" w:rsidP="00676CFE">
      <w:pPr>
        <w:spacing w:line="240" w:lineRule="atLeast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676CFE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администрации Каневского района от 15.06.2005 г. № 210 школе присвоено имя </w:t>
      </w:r>
      <w:proofErr w:type="spellStart"/>
      <w:r w:rsidRPr="00676CFE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676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C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76CFE" w:rsidRPr="00676CFE" w:rsidRDefault="00676CFE" w:rsidP="00676CFE">
      <w:pPr>
        <w:spacing w:line="240" w:lineRule="atLeas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76CFE">
        <w:rPr>
          <w:rFonts w:ascii="Times New Roman" w:eastAsia="Calibri" w:hAnsi="Times New Roman" w:cs="Times New Roman"/>
          <w:sz w:val="26"/>
          <w:szCs w:val="26"/>
        </w:rPr>
        <w:t xml:space="preserve"> За данный период более </w:t>
      </w:r>
      <w:r w:rsidRPr="00676CF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1000 </w:t>
      </w:r>
      <w:r w:rsidRPr="00676CFE">
        <w:rPr>
          <w:rFonts w:ascii="Times New Roman" w:eastAsia="Calibri" w:hAnsi="Times New Roman" w:cs="Times New Roman"/>
          <w:sz w:val="26"/>
          <w:szCs w:val="26"/>
        </w:rPr>
        <w:t>выпускников получили аттестат о среднем общем образовании.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firstLine="1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2008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- диплом победителя конкурса ОУ,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внедряющих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инновационные образовательные программы, награждена грантами Президента России.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right="161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школе обучаются 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479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учеников, 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классов - комплектов. 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right="161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Творчески работают 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32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работника.</w:t>
      </w:r>
    </w:p>
    <w:p w:rsidR="00676CFE" w:rsidRPr="00676CFE" w:rsidRDefault="00676CFE" w:rsidP="00676CFE">
      <w:pPr>
        <w:autoSpaceDE w:val="0"/>
        <w:autoSpaceDN w:val="0"/>
        <w:adjustRightInd w:val="0"/>
        <w:spacing w:before="72"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школе осуществляет детская общественная организация «». Набор учащихся в школу осуществляется преимущественно из микрорайона расположения школы, но в связи с конкурентоспособностью среди центральных школ станицы Каневской и правом свободного выбора родителями ОУ, 20% учащихся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микроучастка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посещают другие образовательные учреждения. Образовательная программа МБОУ СОШ № 4 направлена на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 на реализацию права семьи на выбор образовательных программ общего и дополнительного образования,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особое внимание уделяется формированию личности учащихся, а именно:</w:t>
      </w:r>
    </w:p>
    <w:p w:rsidR="00676CFE" w:rsidRPr="00676CFE" w:rsidRDefault="00676CFE" w:rsidP="00676CFE">
      <w:pPr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повышению уровня культуры личности школьников;</w:t>
      </w:r>
    </w:p>
    <w:p w:rsidR="00676CFE" w:rsidRPr="00676CFE" w:rsidRDefault="00676CFE" w:rsidP="00676CFE">
      <w:pPr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 возможности накопления школьниками опыта выбора;</w:t>
      </w:r>
    </w:p>
    <w:p w:rsidR="00676CFE" w:rsidRPr="00676CFE" w:rsidRDefault="00676CFE" w:rsidP="00676CFE">
      <w:pPr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воспитанию уважения к закону, правопорядку;</w:t>
      </w:r>
    </w:p>
    <w:p w:rsidR="00676CFE" w:rsidRPr="00676CFE" w:rsidRDefault="00676CFE" w:rsidP="00676CFE">
      <w:p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развитию способности к творческому самовыражению в образовательной, трудовой и досуговой деятельности;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-развитию культуры умственного труда учащихся, навыков самообразования.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Названные ориентиры в условиях следования основной образовательной программе обеспечивают обязательный минимум усвоения содержания образования и максимальный для каждого обучающегося уровень успешности, нацеливают на воспитание выпускника - человека и гражданина, уважающего права и свободы личности, ответственно относящегося к своей жизни и здоровью, обладающего культурными потребностями, самосознанием, коммуникативной культурой.</w:t>
      </w:r>
      <w:proofErr w:type="gramEnd"/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Образовательная программа МБОУ СОШ № 4 предназначена удовлетворить потребности: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учащихся -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 на основе усвоения традиций и ценностей культуры;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общества и государства -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реализации образовательных программ, обеспечивающих гуманистическую ориентацию личности на сохранение и воспроизводство достижений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воспитание молодого поколения специалистов, способных решать новые прикладные задачи;</w:t>
      </w:r>
    </w:p>
    <w:p w:rsidR="00676CFE" w:rsidRPr="00676CFE" w:rsidRDefault="00676CFE" w:rsidP="00676CF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Краснодарского края -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сохранении и развитии традиций Кубани; 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вузов, лицеев и колледжей    Краснодарского края -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притоке молодежи, ориентированной на комплексное освоение программ профессионального обучения и общекультурного развития;</w:t>
      </w:r>
    </w:p>
    <w:p w:rsidR="00676CFE" w:rsidRPr="00676CFE" w:rsidRDefault="00676CFE" w:rsidP="00676CFE">
      <w:pPr>
        <w:rPr>
          <w:rFonts w:ascii="Times New Roman" w:eastAsia="Calibri" w:hAnsi="Times New Roman" w:cs="Times New Roman"/>
          <w:sz w:val="26"/>
          <w:szCs w:val="26"/>
        </w:rPr>
      </w:pPr>
      <w:r w:rsidRPr="00676CF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выпускника образовательного учреждения </w:t>
      </w:r>
      <w:r w:rsidRPr="00676CFE">
        <w:rPr>
          <w:rFonts w:ascii="Times New Roman" w:eastAsia="Calibri" w:hAnsi="Times New Roman" w:cs="Times New Roman"/>
          <w:sz w:val="26"/>
          <w:szCs w:val="26"/>
        </w:rPr>
        <w:t>- в социальной адаптации.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643" w:lineRule="exact"/>
        <w:ind w:right="107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Цели программы: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программа определяет цели и содержание образовательного про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цесса, особенности их раскрытия через содержание учебных предметов и педаго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гических технологий; учебно-методическую базу реализации учебных программ. </w:t>
      </w:r>
      <w:r w:rsidRPr="00676C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Образовательная программа устанавливает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и способы взаимодействия с вузами, научными учреждениями и предприятиями в целях развития творческого потенциала учащихся, выявления и объективной оценки их достижений. </w:t>
      </w:r>
      <w:r w:rsidRPr="00676C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Образовательная программа регламентирует: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left="394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условия освоения образовательной программы;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диагностические процедуры для объективного поэтапного    учета образова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тельных достижений учащихся; 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 xml:space="preserve">■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организационно-педагогические условия реализации программ  общего и дополнительного образования. Обеспечивая вариативность обучения и свободу реализации творческих концепций учителя, образовательная программа позволяет обеспечить уровень образования, достаточный для успешной социализации.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условием эффективности обучения и обеспечения его вариативности является: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left="394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обеспечение широкой образовательной подготовки, ядро которой является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6" w:lineRule="exact"/>
        <w:ind w:left="394" w:right="4301" w:firstLine="3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частью всех учебных программ;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6" w:lineRule="exact"/>
        <w:ind w:left="394" w:right="4301" w:hanging="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  <w:lang w:eastAsia="ru-RU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профильной подготовки;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left="394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развития личностной мотивации, обеспе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чивающей развитие когнитивных и креативных способностей учащихся; 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•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S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современных образовательных технологий; 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•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S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широкое развитие сети внеклассной работы;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left="730" w:hanging="3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•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различных видов информационных ресурсов для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потребностей обучения, так и личных информационных потребностей учащихся;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13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77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указанных условий позволит школе реализовать педагогически, пси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хологически, дидактически и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обеспеченное образова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тельное пространство для создания оптимальных условий самоопределения и раз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вития личности учащихся.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91" w:after="0" w:line="317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Стратегическая цель образовательной программы школы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ind w:firstLine="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установить предметное и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надпредметное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образования в школе, раз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витие личностных способностей ребенка, становление его способности быть пол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ноценной, социально активной, конкурентоспособной личностью, обладающей на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бором ключевых компетенций.</w:t>
      </w:r>
    </w:p>
    <w:p w:rsidR="00676CFE" w:rsidRPr="00676CFE" w:rsidRDefault="00676CFE" w:rsidP="00676CF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Собственно учебные цели: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left="720" w:hanging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выполнить государственный заказ на достижение учащимися уровня знаний, предписанного Государственными образовательными стандартами;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left="715" w:hanging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 xml:space="preserve">сформировать целостную систему универсальных знаний, умений и навыков, имеющих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</w:rPr>
        <w:t>надпредметный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</w:rPr>
        <w:t xml:space="preserve"> характер и обеспечивающих успешность </w:t>
      </w:r>
      <w:proofErr w:type="spellStart"/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</w:rPr>
        <w:t>интегра-тивной</w:t>
      </w:r>
      <w:proofErr w:type="spellEnd"/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</w:rPr>
        <w:t xml:space="preserve"> по содержанию деятельности;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right="1075" w:firstLine="37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 xml:space="preserve">постоянно повышать качество и уровень образования учащихся. 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</w:rPr>
        <w:t>Социально-ориентированные цели:</w:t>
      </w:r>
    </w:p>
    <w:p w:rsidR="00676CFE" w:rsidRPr="00676CFE" w:rsidRDefault="00676CFE" w:rsidP="00676CFE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hanging="33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высокий уровень мотивации и технологической готовности учащихся к выполнению исследований в своей деятельности, требующих использования знаний и умений из разных предметных областей;</w:t>
      </w:r>
    </w:p>
    <w:p w:rsidR="00676CFE" w:rsidRPr="00676CFE" w:rsidRDefault="00676CFE" w:rsidP="00676CFE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hanging="33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приобретения школьниками опыта самостоятельного разрешения проблем в процессе образования на основе использования собст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венного и социального опыта;</w:t>
      </w:r>
    </w:p>
    <w:p w:rsidR="00676CFE" w:rsidRPr="00676CFE" w:rsidRDefault="00676CFE" w:rsidP="00676CFE">
      <w:pPr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Координирующие цели:</w:t>
      </w:r>
    </w:p>
    <w:p w:rsidR="00676CFE" w:rsidRPr="00676CFE" w:rsidRDefault="00676CFE" w:rsidP="00676CFE">
      <w:pPr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hanging="3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•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целенаправленность, системность и единство деятельности всего педагогического коллектива в сфере содержания образования;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left="725" w:hanging="3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установить связь «предметных» целей (зафиксированных в образовательных стандартах по предметам) с общими целями школьного образования;</w:t>
      </w:r>
    </w:p>
    <w:p w:rsidR="00676CFE" w:rsidRPr="00676CFE" w:rsidRDefault="00676CFE" w:rsidP="00676CFE">
      <w:pPr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hanging="3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•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единство образовательного процесса в школе как в области ин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теллектуального, так и нравственно-личностного развития ребенка, как в учебной, так и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как в школе, так и в семье.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left="715" w:hanging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Предлагаемая система педагогических целей напрямую способствует выпол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softHyphen/>
        <w:t>нению одной из главных задач школы - обновлению структуры и содержа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softHyphen/>
        <w:t>ния образования, развитию практической направленности образовательных программ, а также миссии школы - ориентации содержания образования на приобретение учащимися основных компетенций, особенно навыков само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определения и социализации, - в предметных и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</w:rPr>
        <w:t>надпредметных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</w:rPr>
        <w:t xml:space="preserve"> образова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softHyphen/>
        <w:t>тельных областях.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82" w:after="0" w:line="322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 Достижение поставленных целей предусматривает решение следующих основных задач:</w:t>
      </w:r>
    </w:p>
    <w:p w:rsidR="00676CFE" w:rsidRPr="00676CFE" w:rsidRDefault="00676CFE" w:rsidP="00676CFE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hanging="33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государственных гарантий доступности и равных возможностей получения полноценного образования;</w:t>
      </w:r>
      <w:proofErr w:type="gramEnd"/>
    </w:p>
    <w:p w:rsidR="00676CFE" w:rsidRPr="00676CFE" w:rsidRDefault="00676CFE" w:rsidP="00676CFE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hanging="33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системы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 обучения и формирование у обучающихся целостного отношения к своему здоровью;</w:t>
      </w:r>
      <w:proofErr w:type="gramEnd"/>
    </w:p>
    <w:p w:rsidR="00676CFE" w:rsidRPr="00676CFE" w:rsidRDefault="00676CFE" w:rsidP="00676CFE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hanging="33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современных информационных образовательных технологий на всех учебных предметах;</w:t>
      </w:r>
    </w:p>
    <w:p w:rsidR="00676CFE" w:rsidRPr="00676CFE" w:rsidRDefault="00676CFE" w:rsidP="00676CFE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hanging="33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обеспечения школы квалифицированными педагогиче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скими кадрами;</w:t>
      </w:r>
    </w:p>
    <w:p w:rsidR="00676CFE" w:rsidRPr="00676CFE" w:rsidRDefault="00676CFE" w:rsidP="00676CFE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hanging="33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социальной защищенности участников образовательного про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цесса;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left="720" w:hanging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создание организационно-экономических условий обеспечения инновацион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softHyphen/>
        <w:t>ной деятельности в сфере образования.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Приоритетными направлениями работы школы являются:</w:t>
      </w:r>
    </w:p>
    <w:p w:rsidR="00676CFE" w:rsidRPr="00676CFE" w:rsidRDefault="00676CFE" w:rsidP="00676CFE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before="67" w:after="0" w:line="322" w:lineRule="exact"/>
        <w:ind w:left="715" w:hanging="3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активизация воспитательной работы, духовно - нравственное воспитание подрастающего поколения на материале традиционной культуры кубанского казачества, интеграция общего и дополнительного образования;</w:t>
      </w:r>
    </w:p>
    <w:p w:rsidR="00676CFE" w:rsidRPr="00676CFE" w:rsidRDefault="00676CFE" w:rsidP="00676CFE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left="39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здоровьсбережение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обучающихся;</w:t>
      </w:r>
    </w:p>
    <w:p w:rsidR="00676CFE" w:rsidRPr="00676CFE" w:rsidRDefault="00676CFE" w:rsidP="00676CFE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left="715" w:hanging="3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развитие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предпрофильного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обучения, обеспечивающее каждому школьнику возможность формирования индивидуальной образовательной траектории для дальнейшего профессионального и личностного становления;</w:t>
      </w:r>
    </w:p>
    <w:p w:rsidR="00676CFE" w:rsidRPr="00676CFE" w:rsidRDefault="00676CFE" w:rsidP="00676CFE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left="715" w:hanging="3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технологий, позволяющих реализовать идеи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компетентностного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 в образовании.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tabs>
          <w:tab w:val="left" w:pos="480"/>
        </w:tabs>
        <w:autoSpaceDE w:val="0"/>
        <w:autoSpaceDN w:val="0"/>
        <w:adjustRightInd w:val="0"/>
        <w:spacing w:before="48" w:after="0" w:line="317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Структура программы.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содержит три раздела: целевой, содержательный и организационный. Целевой раздел определяет общее назначение, цели, задачи, планируемые резуль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таты реализации основной образовательной программы, а также способы опреде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ления достижения этих целей и результатов и включает: пояснительную записку;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результаты освоения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образователь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программы;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систему оценки результатов освоения основной образовательной программы. Содержательный раздел определяет общее содержание среднего общего образо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вания и включает: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ind w:left="725" w:hanging="4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-программу развития у обучающихся общих учебных умений и навыков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676CFE" w:rsidRPr="00676CFE" w:rsidRDefault="00676CFE" w:rsidP="00676CFE">
      <w:pPr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 программы отдельных учебных предметов, курсов</w:t>
      </w:r>
    </w:p>
    <w:p w:rsidR="00676CFE" w:rsidRPr="00676CFE" w:rsidRDefault="00676CFE" w:rsidP="00676CFE">
      <w:pPr>
        <w:autoSpaceDE w:val="0"/>
        <w:autoSpaceDN w:val="0"/>
        <w:adjustRightInd w:val="0"/>
        <w:spacing w:before="77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-   программу духовно-нравственного развития, воспитания и социализации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уровне среднего общего образования. 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Организационный раздел включает:</w:t>
      </w:r>
    </w:p>
    <w:p w:rsidR="00676CFE" w:rsidRPr="00676CFE" w:rsidRDefault="00676CFE" w:rsidP="00676CFE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7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календарный график</w:t>
      </w:r>
    </w:p>
    <w:p w:rsidR="00676CFE" w:rsidRPr="00676CFE" w:rsidRDefault="00676CFE" w:rsidP="00676CFE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7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среднего общего образования школы</w:t>
      </w:r>
    </w:p>
    <w:p w:rsidR="00676CFE" w:rsidRPr="00676CFE" w:rsidRDefault="00676CFE" w:rsidP="00676CFE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080" w:hanging="3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систему условий реализации основной образовательной программы сред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него общего образования</w:t>
      </w:r>
    </w:p>
    <w:p w:rsidR="00676CFE" w:rsidRPr="00676CFE" w:rsidRDefault="00676CFE" w:rsidP="00676CFE">
      <w:pPr>
        <w:autoSpaceDE w:val="0"/>
        <w:autoSpaceDN w:val="0"/>
        <w:adjustRightInd w:val="0"/>
        <w:spacing w:before="77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  образовательная   программа   формируется   с   учётом  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едагогических особенностей развития детей 15-17лет.</w:t>
      </w:r>
    </w:p>
    <w:p w:rsidR="00676CFE" w:rsidRPr="00676CFE" w:rsidRDefault="00676CFE" w:rsidP="00676CFE">
      <w:pPr>
        <w:autoSpaceDE w:val="0"/>
        <w:autoSpaceDN w:val="0"/>
        <w:adjustRightInd w:val="0"/>
        <w:spacing w:before="77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Продолжительность обучения: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2 года.</w:t>
      </w:r>
    </w:p>
    <w:p w:rsidR="00676CFE" w:rsidRPr="00676CFE" w:rsidRDefault="00676CFE" w:rsidP="00676CFE">
      <w:pPr>
        <w:tabs>
          <w:tab w:val="left" w:pos="629"/>
        </w:tabs>
        <w:autoSpaceDE w:val="0"/>
        <w:autoSpaceDN w:val="0"/>
        <w:adjustRightInd w:val="0"/>
        <w:spacing w:after="0" w:line="322" w:lineRule="exact"/>
        <w:ind w:firstLine="9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1.5.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Планируемые результаты освоения обучающимися основной </w:t>
      </w:r>
      <w:proofErr w:type="spellStart"/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</w:t>
      </w:r>
      <w:proofErr w:type="gramStart"/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proofErr w:type="spellEnd"/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proofErr w:type="gramEnd"/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тельной программы среднего общего образования</w:t>
      </w:r>
    </w:p>
    <w:p w:rsidR="00676CFE" w:rsidRPr="00676CFE" w:rsidRDefault="00676CFE" w:rsidP="00676CF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стандарт устанавливает требования к результатам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освоивших основную образовательную программу среднего общего образования: Результаты освоения основной образовательной программы среднего общего обра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зования должны отражать:</w:t>
      </w:r>
    </w:p>
    <w:p w:rsidR="00676CFE" w:rsidRPr="00676CFE" w:rsidRDefault="00676CFE" w:rsidP="00676CFE">
      <w:pPr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гражданской идентичности, патриотизма, любви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Отечеству и уважения к своему народу, чувства ответственности перед Родиной,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гордости за свой край, свою Родину, прошлое и настоящее;</w:t>
      </w:r>
    </w:p>
    <w:p w:rsidR="00676CFE" w:rsidRPr="00676CFE" w:rsidRDefault="00676CFE" w:rsidP="00676CFE">
      <w:pPr>
        <w:numPr>
          <w:ilvl w:val="0"/>
          <w:numId w:val="6"/>
        </w:numPr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676CFE" w:rsidRPr="00676CFE" w:rsidRDefault="00676CFE" w:rsidP="00676CFE">
      <w:pPr>
        <w:numPr>
          <w:ilvl w:val="0"/>
          <w:numId w:val="6"/>
        </w:numPr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 саморазвития и самовоспитания на основе общечело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веческих нравственных ценностей и идеалов российского гражданского общества; готовность и способность к образованию и самообразованию на протяжении всей жизни; сознательное отношение к непрерывному образованию как условию ус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пешной профессиональной и общественной деятельности;</w:t>
      </w:r>
    </w:p>
    <w:p w:rsidR="00676CFE" w:rsidRPr="00676CFE" w:rsidRDefault="00676CFE" w:rsidP="00676CFE">
      <w:pPr>
        <w:numPr>
          <w:ilvl w:val="0"/>
          <w:numId w:val="6"/>
        </w:numPr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толерантного сознания и поведения личности в поликультур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 мире;</w:t>
      </w:r>
    </w:p>
    <w:p w:rsidR="00676CFE" w:rsidRPr="00676CFE" w:rsidRDefault="00676CFE" w:rsidP="00676CFE">
      <w:pPr>
        <w:numPr>
          <w:ilvl w:val="0"/>
          <w:numId w:val="6"/>
        </w:numPr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 эстетического образования, включая эстетику быта, научного и технического творчества, спорта, общественных отношений;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сформи-рованность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бережного отношения к природе;</w:t>
      </w:r>
    </w:p>
    <w:p w:rsidR="00676CFE" w:rsidRPr="00676CFE" w:rsidRDefault="00676CFE" w:rsidP="00676CFE">
      <w:pPr>
        <w:numPr>
          <w:ilvl w:val="0"/>
          <w:numId w:val="6"/>
        </w:numPr>
        <w:tabs>
          <w:tab w:val="left" w:pos="30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и реализацию ценностей здорового и безопасного образа жизни;</w:t>
      </w:r>
    </w:p>
    <w:p w:rsidR="00676CFE" w:rsidRPr="00676CFE" w:rsidRDefault="00676CFE" w:rsidP="00676CFE">
      <w:pPr>
        <w:numPr>
          <w:ilvl w:val="0"/>
          <w:numId w:val="6"/>
        </w:numPr>
        <w:tabs>
          <w:tab w:val="left" w:pos="30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осознанный выбор будущей профессии;</w:t>
      </w:r>
    </w:p>
    <w:p w:rsidR="00676CFE" w:rsidRPr="00676CFE" w:rsidRDefault="00676CFE" w:rsidP="00676CFE">
      <w:pPr>
        <w:numPr>
          <w:ilvl w:val="0"/>
          <w:numId w:val="6"/>
        </w:numPr>
        <w:tabs>
          <w:tab w:val="left" w:pos="30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самостоятельно определять цели и составлять планы их выполнения;</w:t>
      </w:r>
    </w:p>
    <w:p w:rsidR="00676CFE" w:rsidRPr="00676CFE" w:rsidRDefault="00676CFE" w:rsidP="00676CFE">
      <w:pPr>
        <w:numPr>
          <w:ilvl w:val="0"/>
          <w:numId w:val="6"/>
        </w:numPr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ции, критически оценивать и интерпретировать информацию, получаемую из раз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личных источников;</w:t>
      </w:r>
    </w:p>
    <w:p w:rsidR="00676CFE" w:rsidRPr="00676CFE" w:rsidRDefault="00676CFE" w:rsidP="00676C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умение ориентироваться в социально-политических и экономических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событ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оценивать их последствия; умение самостоятельно оценивать и принимать ре-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определяющие стратегию поведения, с учётом гражданских и нравствен-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ценностей;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Предметные результаты освоения основной образовательной программы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 с учётом общих требований Стандарта и специфики изучае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мых предметов, входящих в состав предметных областей, должны обеспечивать возможность успешного профессионального обучения или профессиональной дея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тельности.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13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82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Предметные результаты изучения предметной области 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"Филология"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от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ражать:</w:t>
      </w:r>
    </w:p>
    <w:p w:rsidR="00676CFE" w:rsidRPr="00676CFE" w:rsidRDefault="00676CFE" w:rsidP="00676CFE">
      <w:pPr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Русский язык и литература (базовый уровень):</w:t>
      </w:r>
    </w:p>
    <w:p w:rsidR="00676CFE" w:rsidRPr="00676CFE" w:rsidRDefault="00676CFE" w:rsidP="00676CFE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роли языка в жизни человека, общества, го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сударства; приобщение через изучение русского и родного языка и литературы к ценностям национальной и мировой культуры;</w:t>
      </w:r>
    </w:p>
    <w:p w:rsidR="00676CFE" w:rsidRPr="00676CFE" w:rsidRDefault="00676CFE" w:rsidP="00676CFE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понятий о нормах русского литературного языка и примене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знаний о них в речевой практике;</w:t>
      </w:r>
    </w:p>
    <w:p w:rsidR="00676CFE" w:rsidRPr="00676CFE" w:rsidRDefault="00676CFE" w:rsidP="00676CFE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навыками самоанализа и самооценки на основе наблюдений за собст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венной речью;</w:t>
      </w:r>
    </w:p>
    <w:p w:rsidR="00676CFE" w:rsidRPr="00676CFE" w:rsidRDefault="00676CFE" w:rsidP="00676CFE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умением анализа текста с точки зрения наличия в нем явной и скрытой, основной и второстепенной информации;</w:t>
      </w:r>
    </w:p>
    <w:p w:rsidR="00676CFE" w:rsidRPr="00676CFE" w:rsidRDefault="00676CFE" w:rsidP="00676CFE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умениями представлять тексты в виде тезисов, конспектов, аннотаций, рефератов, проектов;</w:t>
      </w:r>
    </w:p>
    <w:p w:rsidR="00676CFE" w:rsidRPr="00676CFE" w:rsidRDefault="00676CFE" w:rsidP="00676CFE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содержания произведений русской, родной и мировой классической ли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тературы, их историко-культурного и нравственно-ценностного влияния на форми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рование национальной и мировой культуры;</w:t>
      </w:r>
    </w:p>
    <w:p w:rsidR="00676CFE" w:rsidRPr="00676CFE" w:rsidRDefault="00676CFE" w:rsidP="00676CFE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об изобразительно-выразительных возможно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стях русского и родного языка;</w:t>
      </w:r>
    </w:p>
    <w:p w:rsidR="00676CFE" w:rsidRPr="00676CFE" w:rsidRDefault="00676CFE" w:rsidP="00676CFE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потребности в систематическом чтении как средстве позна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мира и себя в этом мире, гармонизации отношений человека и общества, диа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лога людей друг с другом; понимание важности процесса чтения для своего даль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нейшего нравственного и интеллектуального развития;</w:t>
      </w:r>
    </w:p>
    <w:p w:rsidR="00676CFE" w:rsidRPr="00676CFE" w:rsidRDefault="00676CFE" w:rsidP="00676CFE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учитывать исторический, историко-культурный кон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текст и конте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тв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орчества писателя в процессе анализа художественного произ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ведения;</w:t>
      </w:r>
    </w:p>
    <w:p w:rsidR="00676CFE" w:rsidRPr="00676CFE" w:rsidRDefault="00676CFE" w:rsidP="00676CFE">
      <w:pPr>
        <w:rPr>
          <w:rFonts w:ascii="Calibri" w:eastAsia="Calibri" w:hAnsi="Calibri" w:cs="Times New Roman"/>
          <w:sz w:val="2"/>
          <w:szCs w:val="2"/>
        </w:rPr>
      </w:pPr>
    </w:p>
    <w:p w:rsidR="00676CFE" w:rsidRPr="00676CFE" w:rsidRDefault="00676CFE" w:rsidP="00676CFE">
      <w:pPr>
        <w:numPr>
          <w:ilvl w:val="0"/>
          <w:numId w:val="8"/>
        </w:numPr>
        <w:tabs>
          <w:tab w:val="left" w:pos="46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выявлять в художественных текстах личностно значимые образы, темы и проблемы и выражать свое отношение к ним в развернутых аргументиро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ванных устных и письменных высказываниях;</w:t>
      </w:r>
    </w:p>
    <w:p w:rsidR="00676CFE" w:rsidRPr="00676CFE" w:rsidRDefault="00676CFE" w:rsidP="00676CFE">
      <w:pPr>
        <w:numPr>
          <w:ilvl w:val="0"/>
          <w:numId w:val="8"/>
        </w:numPr>
        <w:tabs>
          <w:tab w:val="left" w:pos="46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владение навыками анализа художественных произведений с учетом их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жанро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-во-родовой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76CFE" w:rsidRPr="00676CFE" w:rsidRDefault="00676CFE" w:rsidP="00676CFE">
      <w:pPr>
        <w:numPr>
          <w:ilvl w:val="0"/>
          <w:numId w:val="8"/>
        </w:numPr>
        <w:tabs>
          <w:tab w:val="left" w:pos="46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системе стилей языка художественной ли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тературы; развитие собственного стиля и применение полученных знаний в рече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вой практике.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Иностранный язык (базовый уровень):</w:t>
      </w:r>
    </w:p>
    <w:p w:rsidR="00676CFE" w:rsidRPr="00676CFE" w:rsidRDefault="00676CFE" w:rsidP="00676CFE">
      <w:pPr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коммуникативной иноязычной компетенции, необходимой для успешной социализации;</w:t>
      </w:r>
    </w:p>
    <w:p w:rsidR="00676CFE" w:rsidRPr="00676CFE" w:rsidRDefault="00676CFE" w:rsidP="00676CFE">
      <w:pPr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знаниями о социокультурной специфике страны/стран изучаемого язы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и умение строить своё речевое и неречевое поведение адекватно этой специфи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ке; умение выделять общее и различное в культуре родной страны и страны/стран изучаемого языка;</w:t>
      </w:r>
    </w:p>
    <w:p w:rsidR="00676CFE" w:rsidRPr="00676CFE" w:rsidRDefault="00676CFE" w:rsidP="00676CFE">
      <w:pPr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 носителями изучаемо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иностранного языка, так и с представителями других стран, использующими данный язык как средство межличностного и межкультурного общения;</w:t>
      </w:r>
    </w:p>
    <w:p w:rsidR="00676CFE" w:rsidRPr="00676CFE" w:rsidRDefault="00676CFE" w:rsidP="00676CFE">
      <w:pPr>
        <w:numPr>
          <w:ilvl w:val="0"/>
          <w:numId w:val="9"/>
        </w:numPr>
        <w:tabs>
          <w:tab w:val="left" w:pos="31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использовать иностранный язык как средство для по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лучения информации из иноязычных источников в образовательных и самообразо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вательных целях.</w:t>
      </w:r>
    </w:p>
    <w:p w:rsidR="00676CFE" w:rsidRPr="00676CFE" w:rsidRDefault="00676CFE" w:rsidP="00676CFE">
      <w:pPr>
        <w:autoSpaceDE w:val="0"/>
        <w:autoSpaceDN w:val="0"/>
        <w:adjustRightInd w:val="0"/>
        <w:spacing w:before="67" w:after="0" w:line="323" w:lineRule="exact"/>
        <w:ind w:right="524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Общественные науки </w:t>
      </w:r>
    </w:p>
    <w:p w:rsidR="00676CFE" w:rsidRPr="00676CFE" w:rsidRDefault="00676CFE" w:rsidP="00676CFE">
      <w:pPr>
        <w:autoSpaceDE w:val="0"/>
        <w:autoSpaceDN w:val="0"/>
        <w:adjustRightInd w:val="0"/>
        <w:spacing w:before="67" w:after="0" w:line="323" w:lineRule="exact"/>
        <w:ind w:right="524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История (базовый уровень):</w:t>
      </w:r>
    </w:p>
    <w:p w:rsidR="00676CFE" w:rsidRPr="00676CFE" w:rsidRDefault="00676CFE" w:rsidP="00676CFE">
      <w:pPr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современной исторической науке, её специ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фике и роли в решении задач прогрессивного развития России в глобальном мире;</w:t>
      </w:r>
    </w:p>
    <w:p w:rsidR="00676CFE" w:rsidRPr="00676CFE" w:rsidRDefault="00676CFE" w:rsidP="00676CFE">
      <w:pPr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комплексом знаний об истории России и человечества в целом, пред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ставлениями об общем и особенном в мировом историческом процессе;</w:t>
      </w:r>
    </w:p>
    <w:p w:rsidR="00676CFE" w:rsidRPr="00676CFE" w:rsidRDefault="00676CFE" w:rsidP="00676CFE">
      <w:pPr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методах исторического познания;</w:t>
      </w:r>
    </w:p>
    <w:p w:rsidR="00676CFE" w:rsidRPr="00676CFE" w:rsidRDefault="00676CFE" w:rsidP="00676CFE">
      <w:pPr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676CFE" w:rsidRPr="00676CFE" w:rsidRDefault="00676CFE" w:rsidP="00676CFE">
      <w:pPr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676CFE" w:rsidRPr="00676CFE" w:rsidRDefault="00676CFE" w:rsidP="00676CFE">
      <w:pPr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вести диалог, обосновывать свою точку зрения в дис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куссии по исторической тематике.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firstLine="7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Обществознание (базовый уровень):</w:t>
      </w:r>
    </w:p>
    <w:p w:rsidR="00676CFE" w:rsidRPr="00676CFE" w:rsidRDefault="00676CFE" w:rsidP="00676CFE">
      <w:pPr>
        <w:numPr>
          <w:ilvl w:val="0"/>
          <w:numId w:val="11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676CFE" w:rsidRPr="00676CFE" w:rsidRDefault="00676CFE" w:rsidP="00676CFE">
      <w:pPr>
        <w:numPr>
          <w:ilvl w:val="0"/>
          <w:numId w:val="11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базовым понятийным аппаратом социальных наук;</w:t>
      </w:r>
    </w:p>
    <w:p w:rsidR="00676CFE" w:rsidRPr="00676CFE" w:rsidRDefault="00676CFE" w:rsidP="00676CFE">
      <w:pPr>
        <w:numPr>
          <w:ilvl w:val="0"/>
          <w:numId w:val="11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умениями выявлять причинно-следственные, функциональные, иерар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хические и другие связи социальных объектов и процессов;</w:t>
      </w:r>
    </w:p>
    <w:p w:rsidR="00676CFE" w:rsidRPr="00676CFE" w:rsidRDefault="00676CFE" w:rsidP="00676CFE">
      <w:pPr>
        <w:numPr>
          <w:ilvl w:val="0"/>
          <w:numId w:val="11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об основных тенденциях и возможных пер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спективах развития мирового сообщества в глобальном мире;</w:t>
      </w:r>
    </w:p>
    <w:p w:rsidR="00676CFE" w:rsidRPr="00676CFE" w:rsidRDefault="00676CFE" w:rsidP="00676CFE">
      <w:pPr>
        <w:numPr>
          <w:ilvl w:val="0"/>
          <w:numId w:val="11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методах познания социальных явлений и процессов;</w:t>
      </w:r>
    </w:p>
    <w:p w:rsidR="00676CFE" w:rsidRPr="00676CFE" w:rsidRDefault="00676CFE" w:rsidP="00676CFE">
      <w:pPr>
        <w:numPr>
          <w:ilvl w:val="0"/>
          <w:numId w:val="11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умениями применять полученные знания в повседневной жизни, про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гнозировать последствия принимаемых решений;</w:t>
      </w:r>
    </w:p>
    <w:p w:rsidR="00676CFE" w:rsidRPr="00676CFE" w:rsidRDefault="00676CFE" w:rsidP="00676CFE">
      <w:pPr>
        <w:numPr>
          <w:ilvl w:val="0"/>
          <w:numId w:val="11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оценивания социальной информации, умений поис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информации в источниках различного типа для реконструкции недостающих звеньев для объяснения и оценки разнообразных явлений и процессов обществен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развития.</w:t>
      </w:r>
    </w:p>
    <w:p w:rsid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82" w:after="0" w:line="323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География (базовый уровень):</w:t>
      </w:r>
    </w:p>
    <w:p w:rsidR="00676CFE" w:rsidRPr="00676CFE" w:rsidRDefault="00676CFE" w:rsidP="00676CFE">
      <w:pPr>
        <w:numPr>
          <w:ilvl w:val="0"/>
          <w:numId w:val="12"/>
        </w:numPr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676CFE" w:rsidRPr="00676CFE" w:rsidRDefault="00676CFE" w:rsidP="00676CFE">
      <w:pPr>
        <w:numPr>
          <w:ilvl w:val="0"/>
          <w:numId w:val="12"/>
        </w:numPr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географическим мышлением для определения географических аспек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 природных, социально-экономических и экологических процессов и проблем;</w:t>
      </w:r>
    </w:p>
    <w:p w:rsidR="00676CFE" w:rsidRPr="00676CFE" w:rsidRDefault="00676CFE" w:rsidP="00676CFE">
      <w:pPr>
        <w:numPr>
          <w:ilvl w:val="0"/>
          <w:numId w:val="12"/>
        </w:numPr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комплексных социально ориентированных геогра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676CFE" w:rsidRPr="00676CFE" w:rsidRDefault="00676CFE" w:rsidP="00676CFE">
      <w:pPr>
        <w:numPr>
          <w:ilvl w:val="0"/>
          <w:numId w:val="12"/>
        </w:numPr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76CFE" w:rsidRPr="00676CFE" w:rsidRDefault="00676CFE" w:rsidP="00676CFE">
      <w:pPr>
        <w:numPr>
          <w:ilvl w:val="0"/>
          <w:numId w:val="12"/>
        </w:numPr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умениями использования карт разного содержания для выявления за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кономерностей и тенденций, получения нового географического знания о природ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социально-экономических и экологических процессах и явлениях;</w:t>
      </w:r>
    </w:p>
    <w:p w:rsidR="00676CFE" w:rsidRPr="00676CFE" w:rsidRDefault="00676CFE" w:rsidP="00676CFE">
      <w:pPr>
        <w:numPr>
          <w:ilvl w:val="0"/>
          <w:numId w:val="12"/>
        </w:numPr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умениями географического анализа и интерпретации разнообразной информации;</w:t>
      </w:r>
    </w:p>
    <w:p w:rsidR="00676CFE" w:rsidRPr="00676CFE" w:rsidRDefault="00676CFE" w:rsidP="00676CFE">
      <w:pPr>
        <w:numPr>
          <w:ilvl w:val="0"/>
          <w:numId w:val="13"/>
        </w:numPr>
        <w:tabs>
          <w:tab w:val="left" w:pos="326"/>
        </w:tabs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пасности окружающей среды, адаптации к изменению её условий;</w:t>
      </w:r>
    </w:p>
    <w:p w:rsidR="00676CFE" w:rsidRPr="00676CFE" w:rsidRDefault="00676CFE" w:rsidP="00676CFE">
      <w:pPr>
        <w:numPr>
          <w:ilvl w:val="0"/>
          <w:numId w:val="13"/>
        </w:numPr>
        <w:tabs>
          <w:tab w:val="left" w:pos="3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и знаний об основных проблемах взаимодей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ствия природы и общества, о природных и социально-экономических аспектах эко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логических проблем.</w:t>
      </w:r>
    </w:p>
    <w:p w:rsidR="00676CFE" w:rsidRPr="00676CFE" w:rsidRDefault="00676CFE" w:rsidP="00676CFE">
      <w:pPr>
        <w:autoSpaceDE w:val="0"/>
        <w:autoSpaceDN w:val="0"/>
        <w:adjustRightInd w:val="0"/>
        <w:spacing w:before="5" w:after="0" w:line="323" w:lineRule="exact"/>
        <w:ind w:right="49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Математика и информатика Математика (базовый уровень):</w:t>
      </w:r>
    </w:p>
    <w:p w:rsidR="00676CFE" w:rsidRPr="00676CFE" w:rsidRDefault="00676CFE" w:rsidP="00676CFE">
      <w:pPr>
        <w:numPr>
          <w:ilvl w:val="0"/>
          <w:numId w:val="14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ческом языке явлений реального мира;</w:t>
      </w:r>
    </w:p>
    <w:p w:rsidR="00676CFE" w:rsidRPr="00676CFE" w:rsidRDefault="00676CFE" w:rsidP="00676CFE">
      <w:pPr>
        <w:numPr>
          <w:ilvl w:val="0"/>
          <w:numId w:val="14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</w:t>
      </w:r>
    </w:p>
    <w:p w:rsidR="00676CFE" w:rsidRPr="00676CFE" w:rsidRDefault="00676CFE" w:rsidP="00676CFE">
      <w:pPr>
        <w:numPr>
          <w:ilvl w:val="0"/>
          <w:numId w:val="14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76CFE" w:rsidRPr="00676CFE" w:rsidRDefault="00676CFE" w:rsidP="00676CFE">
      <w:pPr>
        <w:numPr>
          <w:ilvl w:val="0"/>
          <w:numId w:val="14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76CFE" w:rsidRPr="00676CFE" w:rsidRDefault="00676CFE" w:rsidP="00676CFE">
      <w:pPr>
        <w:numPr>
          <w:ilvl w:val="0"/>
          <w:numId w:val="14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об основных понятиях, идеях и методах мате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матического анализа;</w:t>
      </w:r>
    </w:p>
    <w:p w:rsidR="00676CFE" w:rsidRPr="00676CFE" w:rsidRDefault="00676CFE" w:rsidP="00676CFE">
      <w:pPr>
        <w:numPr>
          <w:ilvl w:val="0"/>
          <w:numId w:val="14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распознавать на чер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дач с практическим содержанием;</w:t>
      </w:r>
    </w:p>
    <w:p w:rsidR="00676CFE" w:rsidRPr="00676CFE" w:rsidRDefault="00676CFE" w:rsidP="00676CFE">
      <w:pPr>
        <w:numPr>
          <w:ilvl w:val="0"/>
          <w:numId w:val="14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процессах и явлениях, имеющих вероятно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ятности наступления событий в простейших практических ситуациях и основные характеристики случайных величин;</w:t>
      </w:r>
    </w:p>
    <w:p w:rsidR="00676CFE" w:rsidRDefault="00676CFE" w:rsidP="00676CFE">
      <w:pPr>
        <w:numPr>
          <w:ilvl w:val="0"/>
          <w:numId w:val="14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навыками использования готовых компьютерных программ при реше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нии задач.</w:t>
      </w:r>
    </w:p>
    <w:p w:rsidR="00676CFE" w:rsidRPr="00676CFE" w:rsidRDefault="00676CFE" w:rsidP="00676CFE">
      <w:p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Информатика (базовый уровень):</w:t>
      </w:r>
    </w:p>
    <w:p w:rsidR="00676CFE" w:rsidRPr="00676CFE" w:rsidRDefault="00676CFE" w:rsidP="00676CFE">
      <w:pPr>
        <w:numPr>
          <w:ilvl w:val="0"/>
          <w:numId w:val="15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роли информации и связанных с ней про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цессов в окружающем мире;</w:t>
      </w:r>
    </w:p>
    <w:p w:rsidR="00676CFE" w:rsidRPr="00676CFE" w:rsidRDefault="00676CFE" w:rsidP="00676CFE">
      <w:pPr>
        <w:numPr>
          <w:ilvl w:val="0"/>
          <w:numId w:val="15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навыками алгоритмического мышления и пониманием необходимости формального описания алгоритмов;</w:t>
      </w:r>
    </w:p>
    <w:p w:rsidR="00676CFE" w:rsidRPr="00676CFE" w:rsidRDefault="00676CFE" w:rsidP="00676CFE">
      <w:pPr>
        <w:numPr>
          <w:ilvl w:val="0"/>
          <w:numId w:val="15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умением понимать программы, написанные на выбранном для изуче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нием таблиц;</w:t>
      </w:r>
    </w:p>
    <w:p w:rsidR="00676CFE" w:rsidRPr="00676CFE" w:rsidRDefault="00676CFE" w:rsidP="00676CFE">
      <w:pPr>
        <w:numPr>
          <w:ilvl w:val="0"/>
          <w:numId w:val="15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стандартными приёмами написания на алгоритмическом языке про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76CFE" w:rsidRPr="00676CFE" w:rsidRDefault="00676CFE" w:rsidP="00676CFE">
      <w:pPr>
        <w:numPr>
          <w:ilvl w:val="0"/>
          <w:numId w:val="16"/>
        </w:numPr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676CFE" w:rsidRPr="00676CFE" w:rsidRDefault="00676CFE" w:rsidP="00676CFE">
      <w:pPr>
        <w:numPr>
          <w:ilvl w:val="0"/>
          <w:numId w:val="16"/>
        </w:numPr>
        <w:tabs>
          <w:tab w:val="left" w:pos="307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компьютерными средствами представления и анализа данных;</w:t>
      </w:r>
    </w:p>
    <w:p w:rsidR="00676CFE" w:rsidRPr="00676CFE" w:rsidRDefault="00676CFE" w:rsidP="00676CFE">
      <w:pPr>
        <w:numPr>
          <w:ilvl w:val="0"/>
          <w:numId w:val="16"/>
        </w:numPr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базовых навыков и умений по соблюдению требований тех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ники безопасности, гигиены и ресурсосбережения при работе со средствами ин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форматизации; понимания основ правовых аспектов использования компьютерных программ и работы в Интернете.</w:t>
      </w:r>
    </w:p>
    <w:p w:rsidR="00676CFE" w:rsidRPr="00676CFE" w:rsidRDefault="00676CFE" w:rsidP="00676CFE">
      <w:pPr>
        <w:autoSpaceDE w:val="0"/>
        <w:autoSpaceDN w:val="0"/>
        <w:adjustRightInd w:val="0"/>
        <w:spacing w:before="5" w:after="0" w:line="323" w:lineRule="exact"/>
        <w:ind w:right="325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Естественные науки </w:t>
      </w:r>
    </w:p>
    <w:p w:rsidR="00676CFE" w:rsidRPr="00676CFE" w:rsidRDefault="00676CFE" w:rsidP="00676CFE">
      <w:pPr>
        <w:autoSpaceDE w:val="0"/>
        <w:autoSpaceDN w:val="0"/>
        <w:adjustRightInd w:val="0"/>
        <w:spacing w:before="5" w:after="0" w:line="323" w:lineRule="exact"/>
        <w:ind w:right="325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Физика (базовый уровень):</w:t>
      </w:r>
    </w:p>
    <w:p w:rsidR="00676CFE" w:rsidRPr="00676CFE" w:rsidRDefault="00676CFE" w:rsidP="00676CFE">
      <w:pPr>
        <w:numPr>
          <w:ilvl w:val="0"/>
          <w:numId w:val="1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роли и месте физики в современной научной картине мира; понимание роли физики в формировании кругозора и функциональ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грамотности человека для решения практических задач;</w:t>
      </w:r>
    </w:p>
    <w:p w:rsidR="00676CFE" w:rsidRPr="00676CFE" w:rsidRDefault="00676CFE" w:rsidP="00676CFE">
      <w:pPr>
        <w:numPr>
          <w:ilvl w:val="0"/>
          <w:numId w:val="1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основополагающими физическими понятиями, закономерностями, за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конами и теориями; уверенное пользование физической терминологией и символи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кой;</w:t>
      </w:r>
    </w:p>
    <w:p w:rsidR="00676CFE" w:rsidRPr="00676CFE" w:rsidRDefault="00676CFE" w:rsidP="00676CFE">
      <w:pPr>
        <w:numPr>
          <w:ilvl w:val="0"/>
          <w:numId w:val="1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76CFE" w:rsidRPr="00676CFE" w:rsidRDefault="00676CFE" w:rsidP="00676CFE">
      <w:pPr>
        <w:numPr>
          <w:ilvl w:val="0"/>
          <w:numId w:val="1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решать физические задачи;</w:t>
      </w:r>
    </w:p>
    <w:p w:rsidR="00676CFE" w:rsidRPr="00676CFE" w:rsidRDefault="00676CFE" w:rsidP="00676CFE">
      <w:pPr>
        <w:numPr>
          <w:ilvl w:val="0"/>
          <w:numId w:val="1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применять полученные знания для объяснения усло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вий протекания физических явлений в природе и принятия практических решений в повседневной жизни;</w:t>
      </w:r>
    </w:p>
    <w:p w:rsidR="00676CFE" w:rsidRPr="00676CFE" w:rsidRDefault="00676CFE" w:rsidP="00676CFE">
      <w:pPr>
        <w:numPr>
          <w:ilvl w:val="0"/>
          <w:numId w:val="17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собственной позиции по отношению к физической информа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ции, получаемой из разных источников.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Химия (базовый уровень):</w:t>
      </w:r>
    </w:p>
    <w:p w:rsidR="00676CFE" w:rsidRPr="00676CFE" w:rsidRDefault="00676CFE" w:rsidP="00676CFE">
      <w:pPr>
        <w:numPr>
          <w:ilvl w:val="0"/>
          <w:numId w:val="18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месте химии в современной научной карти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76CFE" w:rsidRPr="00676CFE" w:rsidRDefault="00676CFE" w:rsidP="00676CFE">
      <w:pPr>
        <w:numPr>
          <w:ilvl w:val="0"/>
          <w:numId w:val="18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кой;</w:t>
      </w:r>
    </w:p>
    <w:p w:rsidR="00676CFE" w:rsidRPr="00676CFE" w:rsidRDefault="00676CFE" w:rsidP="00676CFE">
      <w:pPr>
        <w:numPr>
          <w:ilvl w:val="0"/>
          <w:numId w:val="18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основными методами научного познания, используемыми в химии: на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блюдение, описание, измерение, эксперимент; умение обрабатывать, объяснять ре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зультаты проведённых опытов и делать выводы; готовность и способность приме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нять методы познания при решении практических задач;</w:t>
      </w:r>
    </w:p>
    <w:p w:rsidR="00676CFE" w:rsidRPr="00676CFE" w:rsidRDefault="00676CFE" w:rsidP="00676CFE">
      <w:pPr>
        <w:numPr>
          <w:ilvl w:val="0"/>
          <w:numId w:val="18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давать количественные оценки и проводить расчёты по химическим формулам и уравнениям;</w:t>
      </w:r>
    </w:p>
    <w:p w:rsidR="00676CFE" w:rsidRPr="00676CFE" w:rsidRDefault="00676CFE" w:rsidP="00676CFE">
      <w:pPr>
        <w:numPr>
          <w:ilvl w:val="0"/>
          <w:numId w:val="18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правилами техники безопасности при использовании химических ве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ществ;</w:t>
      </w:r>
    </w:p>
    <w:p w:rsidR="00676CFE" w:rsidRPr="00676CFE" w:rsidRDefault="00676CFE" w:rsidP="00676CFE">
      <w:pPr>
        <w:numPr>
          <w:ilvl w:val="0"/>
          <w:numId w:val="18"/>
        </w:numPr>
        <w:tabs>
          <w:tab w:val="left" w:pos="32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собственной позиции по отношению к химической информа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ции, получаемой из разных источников.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Биология (базовый уровень):</w:t>
      </w:r>
    </w:p>
    <w:p w:rsidR="00676CFE" w:rsidRPr="00676CFE" w:rsidRDefault="00676CFE" w:rsidP="00676CFE">
      <w:pPr>
        <w:numPr>
          <w:ilvl w:val="0"/>
          <w:numId w:val="19"/>
        </w:numPr>
        <w:tabs>
          <w:tab w:val="left" w:pos="317"/>
        </w:tabs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роли и месте биологии в современной науч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картине мира; понимание роли биологии в формировании кругозора и функ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циональной грамотности человека для решения практических задач;</w:t>
      </w:r>
    </w:p>
    <w:p w:rsidR="00676CFE" w:rsidRPr="00676CFE" w:rsidRDefault="00676CFE" w:rsidP="00676CFE">
      <w:pPr>
        <w:numPr>
          <w:ilvl w:val="0"/>
          <w:numId w:val="19"/>
        </w:numPr>
        <w:tabs>
          <w:tab w:val="left" w:pos="31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минологией и символикой;</w:t>
      </w:r>
    </w:p>
    <w:p w:rsidR="00676CFE" w:rsidRPr="00676CFE" w:rsidRDefault="00676CFE" w:rsidP="00676CFE">
      <w:pPr>
        <w:numPr>
          <w:ilvl w:val="0"/>
          <w:numId w:val="19"/>
        </w:numPr>
        <w:tabs>
          <w:tab w:val="left" w:pos="31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основными методами научного познания, используемыми при биоло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гических исследованиях живых объектов и экосистем: описание, измерение, про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ведение наблюдений; выявление и оценка антропогенных изменений в природе;</w:t>
      </w:r>
    </w:p>
    <w:p w:rsidR="00676CFE" w:rsidRPr="00676CFE" w:rsidRDefault="00676CFE" w:rsidP="00676CFE">
      <w:pPr>
        <w:numPr>
          <w:ilvl w:val="0"/>
          <w:numId w:val="19"/>
        </w:numPr>
        <w:tabs>
          <w:tab w:val="left" w:pos="31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676CFE" w:rsidRPr="00676CFE" w:rsidRDefault="00676CFE" w:rsidP="00676CFE">
      <w:pPr>
        <w:numPr>
          <w:ilvl w:val="0"/>
          <w:numId w:val="19"/>
        </w:numPr>
        <w:tabs>
          <w:tab w:val="left" w:pos="31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собственной позиции по отношению к биологической ин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формации, получаемой из разных источников, к глобальным экологическим про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блемам и путям их решения.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Основы безопасности жизнедеятельности и Физическая культура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 результаты изучения учебных предметов "Основы безопасности жиз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недеятельности" и "Физическая культура" должны отражать: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Основы безопасности жизнедеятельности</w:t>
      </w:r>
    </w:p>
    <w:p w:rsidR="00676CFE" w:rsidRPr="00676CFE" w:rsidRDefault="00676CFE" w:rsidP="00676CFE">
      <w:pPr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ально-нравственной позиции личности, а также как о средстве, повышающем за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76CFE" w:rsidRPr="00676CFE" w:rsidRDefault="00676CFE" w:rsidP="00676CFE">
      <w:pPr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гражданской позиции, направленной на повышение мотива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к военной службе и защите Отечества;</w:t>
      </w:r>
    </w:p>
    <w:p w:rsidR="00676CFE" w:rsidRPr="00676CFE" w:rsidRDefault="00676CFE" w:rsidP="00676CFE">
      <w:pPr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 государственной системы, российского законодательства, направ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ленных на защиту населения от внешних и внутренних угроз;</w:t>
      </w:r>
    </w:p>
    <w:p w:rsidR="00676CFE" w:rsidRPr="00676CFE" w:rsidRDefault="00676CFE" w:rsidP="00676CFE">
      <w:pPr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личной гражданской позиции отрицания экстремизма, терро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ризма, других действий противоправного характера, а также асоциального поведе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ния;</w:t>
      </w:r>
    </w:p>
    <w:p w:rsidR="00676CFE" w:rsidRPr="00676CFE" w:rsidRDefault="00676CFE" w:rsidP="00676CFE">
      <w:pPr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здоровом образе жизни как о средстве обес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печения духовного, физического и социального благополучия личности;</w:t>
      </w:r>
    </w:p>
    <w:p w:rsidR="00676CFE" w:rsidRPr="00676CFE" w:rsidRDefault="00676CFE" w:rsidP="00676CFE">
      <w:pPr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распространённых опасных и чрезвычайных ситуаций природного, тех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ногенного и социального характера;</w:t>
      </w:r>
    </w:p>
    <w:p w:rsidR="00676CFE" w:rsidRPr="00676CFE" w:rsidRDefault="00676CFE" w:rsidP="00676CFE">
      <w:pPr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негативное отношение к наркомании, алкоголизму, токсикомании как к факто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рам, пагубно влияющим на здоровье человека и исключение из своей жизни вред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привычек (курения, пьянства и т. д.);</w:t>
      </w:r>
    </w:p>
    <w:p w:rsidR="00676CFE" w:rsidRPr="00676CFE" w:rsidRDefault="00676CFE" w:rsidP="00676CFE">
      <w:pPr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основных мер защиты и правил поведения в условиях опасных и чрезвы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чайных ситуаций, в том числе в области гражданской обороны;</w:t>
      </w:r>
    </w:p>
    <w:p w:rsidR="00676CFE" w:rsidRPr="00676CFE" w:rsidRDefault="00676CFE" w:rsidP="00676CFE">
      <w:pPr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предвидеть возникновение опасных и чрезвычайных ситуаций по харак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терным для них признакам, а также используя различные информационные источ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ники;</w:t>
      </w:r>
    </w:p>
    <w:p w:rsidR="00676CFE" w:rsidRPr="00676CFE" w:rsidRDefault="00676CFE" w:rsidP="00676CFE">
      <w:pPr>
        <w:rPr>
          <w:rFonts w:ascii="Calibri" w:eastAsia="Calibri" w:hAnsi="Calibri" w:cs="Times New Roman"/>
          <w:sz w:val="2"/>
          <w:szCs w:val="2"/>
        </w:rPr>
      </w:pPr>
    </w:p>
    <w:p w:rsidR="00676CFE" w:rsidRPr="00676CFE" w:rsidRDefault="00676CFE" w:rsidP="00676CFE">
      <w:pPr>
        <w:numPr>
          <w:ilvl w:val="0"/>
          <w:numId w:val="21"/>
        </w:numPr>
        <w:tabs>
          <w:tab w:val="left" w:pos="49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76CFE" w:rsidRPr="00676CFE" w:rsidRDefault="00676CFE" w:rsidP="00676CFE">
      <w:pPr>
        <w:numPr>
          <w:ilvl w:val="0"/>
          <w:numId w:val="21"/>
        </w:numPr>
        <w:tabs>
          <w:tab w:val="left" w:pos="49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676CFE" w:rsidRPr="00676CFE" w:rsidRDefault="00676CFE" w:rsidP="00676CFE">
      <w:pPr>
        <w:numPr>
          <w:ilvl w:val="0"/>
          <w:numId w:val="22"/>
        </w:numPr>
        <w:tabs>
          <w:tab w:val="left" w:pos="46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76CFE" w:rsidRPr="00676CFE" w:rsidRDefault="00676CFE" w:rsidP="00676CFE">
      <w:pPr>
        <w:numPr>
          <w:ilvl w:val="0"/>
          <w:numId w:val="22"/>
        </w:numPr>
        <w:tabs>
          <w:tab w:val="left" w:pos="46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основами медицинских знаний (девушки) и оказания первой помощи пострадавшим при неотложных состояниях (при травмах, отравлениях и различ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видах поражений), включая знания об основных инфекционных заболеваниях и их профилактике.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Физическая культура</w:t>
      </w:r>
    </w:p>
    <w:p w:rsidR="00676CFE" w:rsidRPr="00676CFE" w:rsidRDefault="00676CFE" w:rsidP="00676CFE">
      <w:pPr>
        <w:numPr>
          <w:ilvl w:val="0"/>
          <w:numId w:val="23"/>
        </w:numPr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76CFE" w:rsidRPr="00676CFE" w:rsidRDefault="00676CFE" w:rsidP="00676CFE">
      <w:pPr>
        <w:numPr>
          <w:ilvl w:val="0"/>
          <w:numId w:val="23"/>
        </w:numPr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современными технологиями укрепления и сохранения здоровья, под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держания работоспособности, профилактики предупреждения заболеваний, свя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занных с учебной и производственной деятельностью;</w:t>
      </w:r>
    </w:p>
    <w:p w:rsidR="00676CFE" w:rsidRPr="00676CFE" w:rsidRDefault="00676CFE" w:rsidP="00676CFE">
      <w:pPr>
        <w:rPr>
          <w:rFonts w:ascii="Calibri" w:eastAsia="Calibri" w:hAnsi="Calibri" w:cs="Times New Roman"/>
          <w:sz w:val="2"/>
          <w:szCs w:val="2"/>
        </w:rPr>
      </w:pPr>
    </w:p>
    <w:p w:rsidR="00676CFE" w:rsidRPr="00676CFE" w:rsidRDefault="00676CFE" w:rsidP="00676CFE">
      <w:pPr>
        <w:numPr>
          <w:ilvl w:val="0"/>
          <w:numId w:val="24"/>
        </w:numPr>
        <w:tabs>
          <w:tab w:val="left" w:pos="3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76CFE" w:rsidRPr="00676CFE" w:rsidRDefault="00676CFE" w:rsidP="00676CFE">
      <w:pPr>
        <w:numPr>
          <w:ilvl w:val="0"/>
          <w:numId w:val="24"/>
        </w:numPr>
        <w:tabs>
          <w:tab w:val="left" w:pos="3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76CFE" w:rsidRPr="00676CFE" w:rsidRDefault="00676CFE" w:rsidP="00676CFE">
      <w:pPr>
        <w:numPr>
          <w:ilvl w:val="0"/>
          <w:numId w:val="24"/>
        </w:numPr>
        <w:tabs>
          <w:tab w:val="left" w:pos="3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техническими приёмами и двигательными действиями базовых видов спорта; активное применение их в игровой и соревновательной деятельности. 13</w:t>
      </w:r>
    </w:p>
    <w:p w:rsidR="00676CFE" w:rsidRPr="00676CFE" w:rsidRDefault="00676CFE" w:rsidP="00676CFE">
      <w:pPr>
        <w:autoSpaceDE w:val="0"/>
        <w:autoSpaceDN w:val="0"/>
        <w:adjustRightInd w:val="0"/>
        <w:spacing w:before="120" w:after="0" w:line="322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1.6. Система оценки достижения планируемых результатов освоения </w:t>
      </w:r>
      <w:proofErr w:type="gramStart"/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щимися</w:t>
      </w:r>
      <w:proofErr w:type="gramEnd"/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основной образовательной программы среднего общего образования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72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образованности учащихся 10-11 классов определяется: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достижениями в овладении знаниями и умениями по учебным предметам;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left="384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развитием личностных каче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</w:rPr>
        <w:t>ств в пр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</w:rPr>
        <w:t>оцессе познания (эмоциональной, эстети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ческой, интеллектуальной, нравственно-волевой сферы); 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•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S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готовностью к решению социально-значимых задач на основе развития про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softHyphen/>
        <w:t>цессов самопознания и соблюдения нравственных норм;</w:t>
      </w:r>
    </w:p>
    <w:p w:rsidR="00676CFE" w:rsidRPr="00676CFE" w:rsidRDefault="00676CFE" w:rsidP="00676CFE">
      <w:pPr>
        <w:tabs>
          <w:tab w:val="left" w:pos="715"/>
        </w:tabs>
        <w:autoSpaceDE w:val="0"/>
        <w:autoSpaceDN w:val="0"/>
        <w:adjustRightInd w:val="0"/>
        <w:spacing w:after="0" w:line="322" w:lineRule="exact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•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олимпиад и конкурсов;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77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качества знаний и умений учащихся 10-11 классов проводится в виде: предварительных, текущих, тематических, итоговых контрольных мероприятий. Методы и приемы контроля: устные, письменные, практические (работы), тесты. Достижения учащихся 10-11 классов определяются:</w:t>
      </w:r>
    </w:p>
    <w:p w:rsidR="00676CFE" w:rsidRPr="00676CFE" w:rsidRDefault="00676CFE" w:rsidP="00676CFE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left="38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контроля знаний,</w:t>
      </w:r>
    </w:p>
    <w:p w:rsidR="00676CFE" w:rsidRPr="00676CFE" w:rsidRDefault="00676CFE" w:rsidP="00676CFE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left="38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динамике успеваемости от полугодия к окончанию года,</w:t>
      </w:r>
    </w:p>
    <w:p w:rsidR="00676CFE" w:rsidRPr="00676CFE" w:rsidRDefault="00676CFE" w:rsidP="00676CFE">
      <w:pPr>
        <w:tabs>
          <w:tab w:val="left" w:pos="706"/>
        </w:tabs>
        <w:autoSpaceDE w:val="0"/>
        <w:autoSpaceDN w:val="0"/>
        <w:adjustRightInd w:val="0"/>
        <w:spacing w:after="0" w:line="322" w:lineRule="exact"/>
        <w:ind w:right="1984" w:firstLine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•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экзаменов.</w:t>
      </w:r>
    </w:p>
    <w:p w:rsidR="00676CFE" w:rsidRPr="00676CFE" w:rsidRDefault="00676CFE" w:rsidP="00676CFE">
      <w:pPr>
        <w:tabs>
          <w:tab w:val="left" w:pos="706"/>
        </w:tabs>
        <w:autoSpaceDE w:val="0"/>
        <w:autoSpaceDN w:val="0"/>
        <w:adjustRightInd w:val="0"/>
        <w:spacing w:after="0" w:line="322" w:lineRule="exact"/>
        <w:ind w:right="1984" w:firstLine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итогового контроля в 10 классах:</w:t>
      </w:r>
    </w:p>
    <w:p w:rsidR="00676CFE" w:rsidRPr="00676CFE" w:rsidRDefault="00676CFE" w:rsidP="00676CFE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left="38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контрольная работа;</w:t>
      </w:r>
    </w:p>
    <w:p w:rsidR="00676CFE" w:rsidRPr="00676CFE" w:rsidRDefault="00676CFE" w:rsidP="00676CFE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22" w:lineRule="exact"/>
        <w:ind w:left="38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опрос (письменный или устный);</w:t>
      </w:r>
    </w:p>
    <w:p w:rsidR="00676CFE" w:rsidRPr="00676CFE" w:rsidRDefault="00676CFE" w:rsidP="00676CFE">
      <w:pPr>
        <w:numPr>
          <w:ilvl w:val="0"/>
          <w:numId w:val="25"/>
        </w:numPr>
        <w:tabs>
          <w:tab w:val="left" w:pos="710"/>
        </w:tabs>
        <w:autoSpaceDE w:val="0"/>
        <w:autoSpaceDN w:val="0"/>
        <w:adjustRightInd w:val="0"/>
        <w:spacing w:before="67"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тестирование;</w:t>
      </w:r>
    </w:p>
    <w:p w:rsidR="00676CFE" w:rsidRPr="00676CFE" w:rsidRDefault="00676CFE" w:rsidP="00676CFE">
      <w:pPr>
        <w:numPr>
          <w:ilvl w:val="0"/>
          <w:numId w:val="25"/>
        </w:numPr>
        <w:tabs>
          <w:tab w:val="left" w:pos="710"/>
        </w:tabs>
        <w:autoSpaceDE w:val="0"/>
        <w:autoSpaceDN w:val="0"/>
        <w:adjustRightInd w:val="0"/>
        <w:spacing w:before="19"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итогового контроля учащихся разрабатываются учителями школы, об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суждаются на заседаниях методических объединений, согласовываются с админи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страцией.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оценка результатов освоения основной образовательной программы среднего общего образования включает две составляющие:</w:t>
      </w:r>
    </w:p>
    <w:p w:rsidR="00676CFE" w:rsidRPr="00676CFE" w:rsidRDefault="00676CFE" w:rsidP="00676CFE">
      <w:pPr>
        <w:numPr>
          <w:ilvl w:val="0"/>
          <w:numId w:val="25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hanging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промежуточной аттестации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проводимой образова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тельным учреждением самостоятельно;</w:t>
      </w:r>
    </w:p>
    <w:p w:rsidR="00676CFE" w:rsidRPr="00676CFE" w:rsidRDefault="00676CFE" w:rsidP="00676CFE">
      <w:pPr>
        <w:numPr>
          <w:ilvl w:val="0"/>
          <w:numId w:val="25"/>
        </w:numPr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hanging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государственной итоговой аттестации выпускников, характери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зующие уровень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13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77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аттестация выпускников 11 класса проводится на основе Закона РФ «Об образовании в Российской Федерации», иных нормативных актов, распоряжений Министерства образования и науки Российской Федерации и Краснодарского края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proofErr w:type="gramStart"/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содержательный</w:t>
      </w:r>
      <w:proofErr w:type="gramEnd"/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раздел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29" w:after="0" w:line="317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 Условия реализации образовательной программы: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осуществляет свою деятельность и определяет общие направления развития исходя из Закона РФ «Об образовании в РФ». При реализации Програм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мы учитывается специфика Краснодарского края, развивающихся социальных, производственных, научных и культурных сфер деятельности человека в условиях современного этапа развития Российской Федерации.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ind w:firstLine="1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Особенностями, влияющими на образовательный процесс, являются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76CFE" w:rsidRPr="00676CFE" w:rsidRDefault="00676CFE" w:rsidP="00676CFE">
      <w:pPr>
        <w:numPr>
          <w:ilvl w:val="0"/>
          <w:numId w:val="26"/>
        </w:numPr>
        <w:tabs>
          <w:tab w:val="left" w:pos="16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поликультурность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образования;</w:t>
      </w:r>
    </w:p>
    <w:p w:rsidR="00676CFE" w:rsidRPr="00676CFE" w:rsidRDefault="00676CFE" w:rsidP="00676CFE">
      <w:pPr>
        <w:numPr>
          <w:ilvl w:val="0"/>
          <w:numId w:val="26"/>
        </w:numPr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жизнедеятельности требуют освоения большего, чем в других регионах, объема культурологического материала, научных знаний;</w:t>
      </w:r>
    </w:p>
    <w:p w:rsidR="00676CFE" w:rsidRPr="00676CFE" w:rsidRDefault="00676CFE" w:rsidP="00676CFE">
      <w:pPr>
        <w:numPr>
          <w:ilvl w:val="0"/>
          <w:numId w:val="26"/>
        </w:numPr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освоения множества социальных ролей, которые предстоит вы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полнить в будущем каждому выпускнику школы;</w:t>
      </w:r>
    </w:p>
    <w:p w:rsidR="00676CFE" w:rsidRPr="00676CFE" w:rsidRDefault="00676CFE" w:rsidP="00676CFE">
      <w:pPr>
        <w:numPr>
          <w:ilvl w:val="0"/>
          <w:numId w:val="26"/>
        </w:numPr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сложный характер социальных отношений, многоаспектность взаимоотношений, необходимость воспитания толерантности;</w:t>
      </w:r>
    </w:p>
    <w:p w:rsidR="00676CFE" w:rsidRPr="00676CFE" w:rsidRDefault="00676CFE" w:rsidP="00676CFE">
      <w:pPr>
        <w:numPr>
          <w:ilvl w:val="0"/>
          <w:numId w:val="26"/>
        </w:numPr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актуализируется проблема сохранения физического и нравственного здоровья, формирования стереотипа здорового образа жизни; наличие большого числа фак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торов, негативно влияющих на состояние учащихся, их развитие.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звеном в образовательном процессе является создание условий обу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чения, воспитания учащихся, обеспечивающих высокий уровень целостности обра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зовательного пространства школы. Школа должна отвечать на запросы всех соци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альных групп семей, учитывать реальное состояние здоровья обучающихся, инди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видуализировать процесс обучения с учетом уровня мотивации у разных групп обучающихся.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82" w:after="0" w:line="322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построения образовательного процесса в школе связаны с тер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риториальным расположением, сформированным социумом и факторами влияния социума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обучающихся, сложившимися социальными группами семей обучаю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щихся.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Факторами, влияющими на формирование реального образовательного про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странства школы, являются следующие:</w:t>
      </w:r>
    </w:p>
    <w:p w:rsidR="00676CFE" w:rsidRPr="00676CFE" w:rsidRDefault="00676CFE" w:rsidP="00676CFE">
      <w:pPr>
        <w:numPr>
          <w:ilvl w:val="0"/>
          <w:numId w:val="27"/>
        </w:numPr>
        <w:tabs>
          <w:tab w:val="left" w:pos="1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культурно-исторических объектов, образовательных и научных учреж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дений, потенциал которых может использоваться в образовательном процессе, в процессе социализации учащихся;</w:t>
      </w:r>
    </w:p>
    <w:p w:rsidR="00676CFE" w:rsidRPr="00676CFE" w:rsidRDefault="00676CFE" w:rsidP="00676CFE">
      <w:pPr>
        <w:numPr>
          <w:ilvl w:val="0"/>
          <w:numId w:val="27"/>
        </w:numPr>
        <w:tabs>
          <w:tab w:val="left" w:pos="1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социальной среды, негативно влияющей на поведение и развитие детей и подростков: нестабильность семьи и семейных отношений, большая занятость родителей или иных представителей детей, рост социальной агрессии, экономиче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ские проблемы и т.д.;</w:t>
      </w:r>
    </w:p>
    <w:p w:rsidR="00676CFE" w:rsidRPr="00676CFE" w:rsidRDefault="00676CFE" w:rsidP="00676CFE">
      <w:pPr>
        <w:numPr>
          <w:ilvl w:val="0"/>
          <w:numId w:val="27"/>
        </w:numPr>
        <w:tabs>
          <w:tab w:val="left" w:pos="1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ослабление в молодежной среде ценностного отношения к своему здоровью, низ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кий уровень развития культуры самосохранения; бесконтрольное влияние средств массовой информации на формирование у учащихся социальных образов;</w:t>
      </w:r>
    </w:p>
    <w:p w:rsidR="00676CFE" w:rsidRPr="00676CFE" w:rsidRDefault="00676CFE" w:rsidP="00676CFE">
      <w:pPr>
        <w:numPr>
          <w:ilvl w:val="0"/>
          <w:numId w:val="27"/>
        </w:numPr>
        <w:tabs>
          <w:tab w:val="left" w:pos="1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учащихся с ослабленным здоровьем, вынужденных обучаться на дому, что создает специфические условия деятельности педагогов;</w:t>
      </w:r>
    </w:p>
    <w:p w:rsidR="00676CFE" w:rsidRPr="00676CFE" w:rsidRDefault="00676CFE" w:rsidP="00676CF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07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Цели программы:</w:t>
      </w:r>
    </w:p>
    <w:p w:rsidR="00676CFE" w:rsidRPr="00676CFE" w:rsidRDefault="00676CFE" w:rsidP="00676CFE">
      <w:pPr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программа определяет цели и содержание образовательного процесса, особенности их раскрытия через содержание учебных предметов и педагогических технологий; учебно-методическую базу реализации учебных программ.</w:t>
      </w:r>
    </w:p>
    <w:p w:rsidR="00676CFE" w:rsidRPr="00676CFE" w:rsidRDefault="00676CFE" w:rsidP="00676CFE">
      <w:pPr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Образовательная программа устанавливает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и способы взаимодействия с вузами, научными учреждениями и предприятиями в целях развития творческого потенциала учащихся, выявления и объективной оценки их достижений. </w:t>
      </w:r>
      <w:r w:rsidRPr="00676C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Образовательная программа регламентирует:</w:t>
      </w:r>
    </w:p>
    <w:p w:rsidR="00676CFE" w:rsidRPr="00676CFE" w:rsidRDefault="00676CFE" w:rsidP="00676CFE">
      <w:pPr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условия освоения образовательной программы;</w:t>
      </w:r>
    </w:p>
    <w:p w:rsidR="00676CFE" w:rsidRPr="00676CFE" w:rsidRDefault="00676CFE" w:rsidP="00676CFE">
      <w:pPr>
        <w:numPr>
          <w:ilvl w:val="0"/>
          <w:numId w:val="27"/>
        </w:numPr>
        <w:tabs>
          <w:tab w:val="left" w:pos="9427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диагностические  процедуры  для  объективного  поэтапного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ab/>
        <w:t>учета</w:t>
      </w:r>
    </w:p>
    <w:p w:rsidR="00676CFE" w:rsidRPr="00676CFE" w:rsidRDefault="00676CFE" w:rsidP="00676CFE">
      <w:pPr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достижений учащихся;</w:t>
      </w:r>
    </w:p>
    <w:p w:rsidR="00676CFE" w:rsidRPr="00676CFE" w:rsidRDefault="00676CFE" w:rsidP="00676CFE">
      <w:pPr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  <w:lang w:eastAsia="ru-RU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организационно-педагогические условия реализации программ  общего и дополнительного образования. Обеспечивая вариативность обучения и свободу реализации творческих концепций учителя, образовательная программа </w:t>
      </w:r>
      <w:r w:rsidRPr="00676CF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позволяет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уровень образования, достаточный для успешной социализации.</w:t>
      </w:r>
    </w:p>
    <w:p w:rsidR="00676CFE" w:rsidRPr="00676CFE" w:rsidRDefault="00676CFE" w:rsidP="00676CFE">
      <w:pPr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условием эффективности обучения и обеспечения его вариативности является:</w:t>
      </w:r>
    </w:p>
    <w:p w:rsidR="00676CFE" w:rsidRPr="00676CFE" w:rsidRDefault="00676CFE" w:rsidP="00676CFE">
      <w:pPr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>обеспечение широкой образовательной подготовки, ядро которой является</w:t>
      </w:r>
    </w:p>
    <w:p w:rsidR="00676CFE" w:rsidRPr="00676CFE" w:rsidRDefault="00676CFE" w:rsidP="00676CFE">
      <w:pPr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ind w:left="394" w:right="3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частью всех учебных программ; </w:t>
      </w:r>
    </w:p>
    <w:p w:rsidR="00676CFE" w:rsidRPr="00676CFE" w:rsidRDefault="00676CFE" w:rsidP="00676CFE">
      <w:pPr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ind w:right="37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pacing w:val="-20"/>
          <w:sz w:val="26"/>
          <w:szCs w:val="26"/>
          <w:lang w:eastAsia="ru-RU"/>
        </w:rPr>
        <w:t>■</w:t>
      </w: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предпрофильной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подготовки;</w:t>
      </w:r>
    </w:p>
    <w:p w:rsidR="00676CFE" w:rsidRPr="00676CFE" w:rsidRDefault="00676CFE" w:rsidP="00676CFE">
      <w:pPr>
        <w:numPr>
          <w:ilvl w:val="0"/>
          <w:numId w:val="27"/>
        </w:numPr>
        <w:tabs>
          <w:tab w:val="left" w:pos="1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внутришкольные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тенденции, связанные с интенсификацией умственной деятель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 учащихся (повышенный объем учебной нагрузки в условиях дефицита учеб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времени), постоянное эмоциональное напряжение (стрессовые ситуации, чув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ство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неуспешности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учащихся,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несформированность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коммуникативных навыков общения), большой контраст уровней знаний учащихся, требующий одновременно особого внимания к слабо и сильно успевающим учащимся;</w:t>
      </w:r>
    </w:p>
    <w:p w:rsidR="00676CFE" w:rsidRPr="00676CFE" w:rsidRDefault="00676CFE" w:rsidP="00676CFE">
      <w:pPr>
        <w:numPr>
          <w:ilvl w:val="0"/>
          <w:numId w:val="27"/>
        </w:numPr>
        <w:tabs>
          <w:tab w:val="left" w:pos="1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 большинство родителей предъявляет достаточно высокие требования к образованию детей, стремятся дать ребенку не только образование, соответствующее государственным образовательным стандартам, но и создать ус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ловия для его дальнейшего развития, реализовать его индивидуальные способно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сти, удовлетворить интересы и потребности в образовании, обеспечить социаль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ную адаптацию ребенка, имеются дети, относящиеся к части социально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дезадапти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рованных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семей, не создающих необходимые условия для обучения и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воспитания ребенка;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 ходе реализации Программы школа должна взять на себя значительную часть усилий общества по подготовке детей и подростков к взрослой жизни, созданию условий физического, морального, духовно-нравственного, ин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теллектуального и культурного их развития, должна отвечать на запросы всех со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циальных групп семей, индивидуализировать процесс обучения с учетом уровня мотивации у разных групп учащихся, и при этом обеспечить эффективное проти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востояние негативным факторам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внешней и внутренней среды.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tabs>
          <w:tab w:val="left" w:pos="494"/>
        </w:tabs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Программы отдельных учебных предметов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отдельных предметов представлены в рабочих программах учителей школы.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tabs>
          <w:tab w:val="left" w:pos="494"/>
        </w:tabs>
        <w:autoSpaceDE w:val="0"/>
        <w:autoSpaceDN w:val="0"/>
        <w:adjustRightInd w:val="0"/>
        <w:spacing w:before="96" w:after="0" w:line="317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Целевая комплексная программа гражданского и духовно-нравственного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развития, воспитания и социализации учащихся школы на ступени среднего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общего образования.</w:t>
      </w:r>
    </w:p>
    <w:p w:rsidR="00676CFE" w:rsidRPr="00676CFE" w:rsidRDefault="00676CFE" w:rsidP="00676CF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духовно-нравственного развития, воспитания и социализации реализуется через внеклассные и внеурочные занятия, через проведение традици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онных общешкольных мероприятий, ученическое самоуправление, деятельность ДОО «ОАЗИС», систему дополнительного образования. Во второй половине дня в школе работают кружки и секции: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right="3226" w:firstLine="374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u w:val="single"/>
        </w:rPr>
        <w:t>физкультурно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- спортивной направленности</w:t>
      </w:r>
      <w:r w:rsidRPr="00676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</w:rPr>
        <w:t>–ш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</w:rPr>
        <w:t>кольный спортивный клуб «Олимпиец»</w:t>
      </w:r>
    </w:p>
    <w:p w:rsidR="00676CFE" w:rsidRPr="00676CFE" w:rsidRDefault="00676CFE" w:rsidP="00676CFE">
      <w:pPr>
        <w:autoSpaceDE w:val="0"/>
        <w:autoSpaceDN w:val="0"/>
        <w:adjustRightInd w:val="0"/>
        <w:spacing w:before="82" w:after="0" w:line="322" w:lineRule="exact"/>
        <w:ind w:right="-284" w:firstLine="384"/>
        <w:rPr>
          <w:rFonts w:ascii="Times New Roman" w:eastAsia="Times New Roman" w:hAnsi="Times New Roman" w:cs="Times New Roman"/>
          <w:sz w:val="26"/>
          <w:szCs w:val="26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нашей школе есть свои традиции. Они складывались годами, главные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них: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before="202"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Праздники первого и последнего звонка,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Здоровья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Матери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Учителя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Новогодние праздники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 встречи выпускников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8 марта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Месячник оборонно-массовой и военно-патриотической работы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«Браво» (праздник по итогам года)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Выпускной вечер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Победы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Научно-практическая конференция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рождения станицы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самоуправления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Олимпиады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Сборы допризывной молодежи</w:t>
      </w:r>
    </w:p>
    <w:p w:rsidR="00676CFE" w:rsidRPr="00676CFE" w:rsidRDefault="00676CFE" w:rsidP="00676CFE">
      <w:pPr>
        <w:numPr>
          <w:ilvl w:val="0"/>
          <w:numId w:val="28"/>
        </w:numPr>
        <w:tabs>
          <w:tab w:val="left" w:pos="1070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«Каникулы», и др.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72"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полноценного прохождения процесса обучения и формирования лично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сти ребенка необходим соответствующий микроклимат между педагогами и уча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щимися, самими учащимися, образовательным учреждением и семьей в целом. Се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мья - часть общечеловеческого коллектива, важнейший институт социализации подрастающего поколения.</w:t>
      </w:r>
    </w:p>
    <w:p w:rsidR="00676CFE" w:rsidRPr="00676CFE" w:rsidRDefault="00676CFE" w:rsidP="00676CFE">
      <w:pPr>
        <w:autoSpaceDE w:val="0"/>
        <w:autoSpaceDN w:val="0"/>
        <w:adjustRightInd w:val="0"/>
        <w:spacing w:before="67"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Педагогический коллектив нашей школы в работе с родителями использует разнообразные формы совместной деятельности:</w:t>
      </w:r>
    </w:p>
    <w:p w:rsidR="00676CFE" w:rsidRPr="00676CFE" w:rsidRDefault="00676CFE" w:rsidP="00676CFE">
      <w:pPr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spacing w:before="120" w:after="0" w:line="322" w:lineRule="exact"/>
        <w:ind w:left="3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родительского всеобуча;</w:t>
      </w:r>
    </w:p>
    <w:p w:rsidR="00676CFE" w:rsidRPr="00676CFE" w:rsidRDefault="00676CFE" w:rsidP="00676CFE">
      <w:pPr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совместная организация и проведение внеклассных мероприятий;</w:t>
      </w:r>
    </w:p>
    <w:p w:rsidR="00676CFE" w:rsidRPr="00676CFE" w:rsidRDefault="00676CFE" w:rsidP="00676CFE">
      <w:pPr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с интересными людьми;</w:t>
      </w:r>
    </w:p>
    <w:p w:rsidR="00676CFE" w:rsidRPr="00676CFE" w:rsidRDefault="00676CFE" w:rsidP="00676CFE">
      <w:pPr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совместная исследовательская работа и диагностика;</w:t>
      </w:r>
    </w:p>
    <w:p w:rsidR="00676CFE" w:rsidRPr="00676CFE" w:rsidRDefault="00676CFE" w:rsidP="00676CFE">
      <w:pPr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консультации;</w:t>
      </w:r>
    </w:p>
    <w:p w:rsidR="00676CFE" w:rsidRPr="00676CFE" w:rsidRDefault="00676CFE" w:rsidP="00676CFE">
      <w:pPr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совместное создание групп по интересам;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6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77" w:after="0" w:line="322" w:lineRule="exact"/>
        <w:ind w:firstLine="6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Одним из направлений программы является работа по своевременному выяв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лению детей, находящихся в трудной жизненной ситуации и социально опасном положении и вовлечение их в спортивные секции, кружки и клубы в соответствии с нормативно-правовыми документами. Соответствующие специалисты школы ор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ганизуют посещение семьи несовершеннолетнего, находящегося в социально опас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 положении, с составлением акта обследования материально-бытовых условий и принимают решение об оказании помощи семье в воспитании и обучении несо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вершеннолетнего, о привлечении его к участию в спортивной секции, техническом или ином кружке с учетом установленных обстоятельств его неблагополучия.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firstLine="6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несовершеннолетний и (или) его семья ставятся на про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филактический учет в школе. В рамках реализации программы проводится работа с сиротами и опекаемыми, благотворительные акции, профилактика правонаруше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ний, беспризорности, безнадзорности несовершеннолетних.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13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77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воспитательной работы в школе создает воспитательное пространство, способствующее установлению устойчивого морально-психологического комфорта для всех участников воспитательного процесса и формированию социальной ком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петентности (готовность и способность учащихся существовать в обществе, про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гнозировать последствия своих действий и нести за них ответственность).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13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82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воспитательной работы определяется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сформированностью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альной компетентности.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образование в школе эффективно развивает склонности, способ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 и интересы учащихся.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proofErr w:type="gramStart"/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организационный</w:t>
      </w:r>
      <w:proofErr w:type="gramEnd"/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раздел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24" w:after="0" w:line="32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 Учебный план для 10 - 11 классов, реализующих ФГКС среднего об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щего образования на 2015-2016 учебный год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left="379" w:right="6989" w:hanging="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tabs>
          <w:tab w:val="left" w:pos="2977"/>
        </w:tabs>
        <w:autoSpaceDE w:val="0"/>
        <w:autoSpaceDN w:val="0"/>
        <w:adjustRightInd w:val="0"/>
        <w:spacing w:before="77" w:after="0" w:line="322" w:lineRule="exact"/>
        <w:ind w:left="379" w:right="5953" w:hanging="37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 1. Общие положения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 Цели и задачи образовательной организации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- обеспечение </w:t>
      </w: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требований федерального компонента государст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венного стандарта среднего общего образования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Задачи:</w:t>
      </w:r>
    </w:p>
    <w:p w:rsidR="00676CFE" w:rsidRPr="00676CFE" w:rsidRDefault="00676CFE" w:rsidP="00676CFE">
      <w:pPr>
        <w:numPr>
          <w:ilvl w:val="0"/>
          <w:numId w:val="30"/>
        </w:numPr>
        <w:tabs>
          <w:tab w:val="left" w:pos="173"/>
        </w:tabs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планируемых результатов по достижению выпускником целевых ус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тановок, знаний, умений и навыков, компетенций и компетентностей, определяе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676CFE" w:rsidRPr="00676CFE" w:rsidRDefault="00676CFE" w:rsidP="00676CFE">
      <w:pPr>
        <w:numPr>
          <w:ilvl w:val="0"/>
          <w:numId w:val="30"/>
        </w:numPr>
        <w:tabs>
          <w:tab w:val="left" w:pos="17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преемственности основного общего и среднего общего образования;</w:t>
      </w:r>
    </w:p>
    <w:p w:rsidR="00676CFE" w:rsidRPr="00676CFE" w:rsidRDefault="00676CFE" w:rsidP="00676CFE">
      <w:pPr>
        <w:numPr>
          <w:ilvl w:val="0"/>
          <w:numId w:val="30"/>
        </w:numPr>
        <w:tabs>
          <w:tab w:val="left" w:pos="17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доступности получения качественного основного общего и среднего общего образования.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 Ожидаемые результаты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CFE" w:rsidRPr="00676CFE" w:rsidRDefault="00676CFE" w:rsidP="00676CFE">
      <w:pPr>
        <w:tabs>
          <w:tab w:val="left" w:pos="17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среднее общее образование (10 - 11 классы) - достижение уровня общекультур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676CFE" w:rsidRPr="00676CFE" w:rsidRDefault="00676CFE" w:rsidP="00676CFE">
      <w:pPr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Особенности и специфика образовательной организации. </w:t>
      </w:r>
    </w:p>
    <w:p w:rsidR="00676CFE" w:rsidRPr="00676CFE" w:rsidRDefault="00676CFE" w:rsidP="00676CFE">
      <w:pPr>
        <w:tabs>
          <w:tab w:val="left" w:pos="859"/>
        </w:tabs>
        <w:autoSpaceDE w:val="0"/>
        <w:autoSpaceDN w:val="0"/>
        <w:adjustRightInd w:val="0"/>
        <w:spacing w:after="0" w:line="322" w:lineRule="exact"/>
        <w:ind w:firstLine="3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Образовательная организация реализует общеобразовательные программы, обеспечивающие  изучение учебных предметов на базовом и профильном уровнях в 10 и 11 классах.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left="5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tabs>
          <w:tab w:val="left" w:pos="989"/>
        </w:tabs>
        <w:autoSpaceDE w:val="0"/>
        <w:autoSpaceDN w:val="0"/>
        <w:adjustRightInd w:val="0"/>
        <w:spacing w:before="91" w:after="0" w:line="317" w:lineRule="exact"/>
        <w:ind w:left="51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Реализуемые основные общеобразовательные программы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образовательная программа среднего общего образования (срок реализа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2 года).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left="5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tabs>
          <w:tab w:val="left" w:pos="989"/>
        </w:tabs>
        <w:autoSpaceDE w:val="0"/>
        <w:autoSpaceDN w:val="0"/>
        <w:adjustRightInd w:val="0"/>
        <w:spacing w:before="77" w:after="0" w:line="322" w:lineRule="exact"/>
        <w:ind w:left="51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1.5.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Нормативная база для разработки учебного плана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составлен на основе нормативных документов: Федеральный закон от 29.12.2012 № 273-ФЗ «Об образовании в Российской Федерации»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базисный учебный план, утверждённый приказом Министерст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 образования Российской Федерации от 09.03.2004 №1312 (далее - ФБУП - 2004).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компонент государственного стандарта общего образования, утверждённый приказом Министерства образования и науки Российской Федера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от 05.03.4004 №1089 «Об утверждении федерального компонента государст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венных стандартов начального общего, основного общего и среднего (полного) об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щего образования» (для VI - XI (XII) классов далее - ФКГС - 2004)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осуществления образовательной деятельности по ос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новным общеобразовательным программам начального общего, основного общего и среднего общего образования, утверждённый приказом Министерства образова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и науки Российской Федерации от 30.08.2013.№1015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left="1272" w:right="11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43"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Регламентирование внеурочной деятельности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Групповые занятия, консультации в 10-11 классах проводятся по утверждённому, приказом директора расписанию.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 домашних заданий (по всем предметам) определяется таким образом, чтобы затраты на его выполнение не превышали (в астрономических единицах): во 10-11 классах -3,5ч.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3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3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158" w:after="0" w:line="326" w:lineRule="exact"/>
        <w:ind w:firstLine="39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 учебников и учебных пособий, используемых при реализации учебного плана.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учебных предметов федерального компонента организуется с исполь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зованием учебников, включённых в Федеральный перечень, утверждённый прика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зом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венную аккредитацию образовательных программ начального общего, основного общего и среднего общего образования» (с изменениями, приказ 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8.06.2015 №576).</w:t>
      </w:r>
      <w:proofErr w:type="gram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 регионального курса «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Кубановедение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используются учебники и учебные пособия, рекомендуемые МОН Краснодарского края в 2015-2016 учебном году (Приложение).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before="91" w:after="0" w:line="317" w:lineRule="exact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Региональная специфика учебного плана и компонент образова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тельной организации (часть учебного плана, формируемая участниками обра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зовательных отношений)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Региональной спецификой учебного плана является введение: - учебного предмета "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Кубановедение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", который проводится в 10 и 11 классах по 1 часу в неделю;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учебного предмета "Физическая культура", который проводится в 10 и 11 классах по 3 часа в неделю.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4. Формы промежуточной аттестации обучающихся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ат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тестация проводится на основании «Положения о формах, периодичности и поряд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ке текущего контроля успеваемости и промежуточной аттестации обучающихся МБОУ СОШ №6», утверждённого решением педагогического совета МБОУ СОШ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№1 от 30 августа 2014 года.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322" w:lineRule="exact"/>
        <w:ind w:firstLine="1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аттестация подразделяется на полугодовую промежуточную атте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стацию,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Отметка за полугодие выставляется на основании текущих отметок (как среднее арифметическое). Отметка за год вы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ставляется как среднее арифметическое полугодовых отметок. Сроки Государственной итоговой аттестации в 11 классе устанавливаются Феде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ральной службой по надзору и контролю в сфере образования (</w:t>
      </w:r>
      <w:proofErr w:type="spellStart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</w:t>
      </w:r>
      <w:proofErr w:type="spellEnd"/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676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Таблица - сетка часов учебного плана </w:t>
      </w:r>
      <w:r w:rsidRPr="00676CF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1,2)</w:t>
      </w: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left="85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autoSpaceDE w:val="0"/>
        <w:autoSpaceDN w:val="0"/>
        <w:adjustRightInd w:val="0"/>
        <w:spacing w:after="0" w:line="240" w:lineRule="exact"/>
        <w:ind w:left="85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FE" w:rsidRPr="00676CFE" w:rsidRDefault="00676CFE" w:rsidP="00676CFE">
      <w:pPr>
        <w:rPr>
          <w:rFonts w:ascii="Calibri" w:eastAsia="Calibri" w:hAnsi="Calibri" w:cs="Times New Roman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E36BD8" w:rsidRDefault="00E36BD8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>
      <w:pPr>
        <w:rPr>
          <w:noProof/>
          <w:lang w:eastAsia="ru-RU"/>
        </w:rPr>
      </w:pPr>
    </w:p>
    <w:p w:rsidR="00676CFE" w:rsidRDefault="00676CFE"/>
    <w:sectPr w:rsidR="00676CFE" w:rsidSect="00676CFE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46ABAE"/>
    <w:lvl w:ilvl="0">
      <w:numFmt w:val="bullet"/>
      <w:lvlText w:val="*"/>
      <w:lvlJc w:val="left"/>
    </w:lvl>
  </w:abstractNum>
  <w:abstractNum w:abstractNumId="1">
    <w:nsid w:val="05E544B2"/>
    <w:multiLevelType w:val="singleLevel"/>
    <w:tmpl w:val="216EC75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6366589"/>
    <w:multiLevelType w:val="singleLevel"/>
    <w:tmpl w:val="57188EE0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096B0420"/>
    <w:multiLevelType w:val="singleLevel"/>
    <w:tmpl w:val="FA369B0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DFD591B"/>
    <w:multiLevelType w:val="singleLevel"/>
    <w:tmpl w:val="7026BB5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8A35F71"/>
    <w:multiLevelType w:val="singleLevel"/>
    <w:tmpl w:val="7360CE4E"/>
    <w:lvl w:ilvl="0">
      <w:start w:val="10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D114C52"/>
    <w:multiLevelType w:val="singleLevel"/>
    <w:tmpl w:val="FF62E5C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1D921069"/>
    <w:multiLevelType w:val="singleLevel"/>
    <w:tmpl w:val="6F54412C"/>
    <w:lvl w:ilvl="0">
      <w:start w:val="10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29DB03E2"/>
    <w:multiLevelType w:val="singleLevel"/>
    <w:tmpl w:val="FF62E5C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39541957"/>
    <w:multiLevelType w:val="singleLevel"/>
    <w:tmpl w:val="956CEE8A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3A7967D2"/>
    <w:multiLevelType w:val="singleLevel"/>
    <w:tmpl w:val="FF62E5C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40A00D33"/>
    <w:multiLevelType w:val="singleLevel"/>
    <w:tmpl w:val="2490334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4FCD3DEB"/>
    <w:multiLevelType w:val="singleLevel"/>
    <w:tmpl w:val="57188EE0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55BE31F4"/>
    <w:multiLevelType w:val="singleLevel"/>
    <w:tmpl w:val="57188EE0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06A0C31"/>
    <w:multiLevelType w:val="singleLevel"/>
    <w:tmpl w:val="FF62E5C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630F115F"/>
    <w:multiLevelType w:val="singleLevel"/>
    <w:tmpl w:val="216EC75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6BF720B2"/>
    <w:multiLevelType w:val="singleLevel"/>
    <w:tmpl w:val="FF62E5C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8"/>
  </w:num>
  <w:num w:numId="11">
    <w:abstractNumId w:val="14"/>
  </w:num>
  <w:num w:numId="12">
    <w:abstractNumId w:val="11"/>
  </w:num>
  <w:num w:numId="13">
    <w:abstractNumId w:val="11"/>
    <w:lvlOverride w:ilvl="0">
      <w:lvl w:ilvl="0">
        <w:start w:val="7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3"/>
  </w:num>
  <w:num w:numId="16">
    <w:abstractNumId w:val="13"/>
    <w:lvlOverride w:ilvl="0">
      <w:lvl w:ilvl="0">
        <w:start w:val="5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2"/>
  </w:num>
  <w:num w:numId="19">
    <w:abstractNumId w:val="1"/>
  </w:num>
  <w:num w:numId="20">
    <w:abstractNumId w:val="10"/>
  </w:num>
  <w:num w:numId="21">
    <w:abstractNumId w:val="5"/>
  </w:num>
  <w:num w:numId="22">
    <w:abstractNumId w:val="5"/>
    <w:lvlOverride w:ilvl="0">
      <w:lvl w:ilvl="0">
        <w:start w:val="12"/>
        <w:numFmt w:val="decimal"/>
        <w:lvlText w:val="%1)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9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FE"/>
    <w:rsid w:val="00676CFE"/>
    <w:rsid w:val="00E3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ДНЕВНИК</cp:lastModifiedBy>
  <cp:revision>1</cp:revision>
  <dcterms:created xsi:type="dcterms:W3CDTF">2016-02-13T12:31:00Z</dcterms:created>
  <dcterms:modified xsi:type="dcterms:W3CDTF">2016-02-13T12:35:00Z</dcterms:modified>
</cp:coreProperties>
</file>